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EB4" w:rsidRDefault="00065EB4" w:rsidP="001C5221">
      <w:pPr>
        <w:shd w:val="clear" w:color="auto" w:fill="FFFFFF"/>
        <w:spacing w:before="230" w:after="115" w:line="240" w:lineRule="auto"/>
        <w:outlineLvl w:val="1"/>
        <w:rPr>
          <w:rFonts w:ascii="myFirstFont" w:eastAsia="Times New Roman" w:hAnsi="myFirstFont" w:cs="Times New Roman"/>
          <w:b/>
          <w:bCs/>
          <w:color w:val="333333"/>
          <w:sz w:val="40"/>
          <w:szCs w:val="40"/>
          <w:lang w:eastAsia="it-IT"/>
        </w:rPr>
      </w:pPr>
    </w:p>
    <w:p w:rsidR="00065EB4" w:rsidRDefault="00065EB4" w:rsidP="001C5221">
      <w:pPr>
        <w:shd w:val="clear" w:color="auto" w:fill="FFFFFF"/>
        <w:spacing w:before="230" w:after="115" w:line="240" w:lineRule="auto"/>
        <w:outlineLvl w:val="1"/>
        <w:rPr>
          <w:rFonts w:ascii="myFirstFont" w:eastAsia="Times New Roman" w:hAnsi="myFirstFont" w:cs="Times New Roman"/>
          <w:b/>
          <w:bCs/>
          <w:color w:val="333333"/>
          <w:sz w:val="40"/>
          <w:szCs w:val="40"/>
          <w:lang w:eastAsia="it-IT"/>
        </w:rPr>
      </w:pPr>
    </w:p>
    <w:p w:rsidR="001C5221" w:rsidRPr="006A4270" w:rsidRDefault="001C5221" w:rsidP="001C5221">
      <w:pPr>
        <w:shd w:val="clear" w:color="auto" w:fill="FFFFFF"/>
        <w:spacing w:before="230" w:after="115" w:line="240" w:lineRule="auto"/>
        <w:outlineLvl w:val="1"/>
        <w:rPr>
          <w:rFonts w:ascii="myFirstFont" w:eastAsia="Times New Roman" w:hAnsi="myFirstFont" w:cs="Times New Roman"/>
          <w:b/>
          <w:bCs/>
          <w:color w:val="333333"/>
          <w:sz w:val="40"/>
          <w:szCs w:val="40"/>
          <w:lang w:eastAsia="it-IT"/>
        </w:rPr>
      </w:pPr>
      <w:r w:rsidRPr="001C5221">
        <w:rPr>
          <w:rFonts w:ascii="myFirstFont" w:eastAsia="Times New Roman" w:hAnsi="myFirstFont" w:cs="Times New Roman"/>
          <w:b/>
          <w:bCs/>
          <w:color w:val="333333"/>
          <w:sz w:val="40"/>
          <w:szCs w:val="40"/>
          <w:lang w:eastAsia="it-IT"/>
        </w:rPr>
        <w:t xml:space="preserve">1 RESIDENZALI - </w:t>
      </w:r>
      <w:r w:rsidRPr="006A4270">
        <w:rPr>
          <w:rFonts w:ascii="myFirstFont" w:eastAsia="Times New Roman" w:hAnsi="myFirstFont" w:cs="Times New Roman"/>
          <w:b/>
          <w:bCs/>
          <w:color w:val="333333"/>
          <w:sz w:val="40"/>
          <w:szCs w:val="40"/>
          <w:lang w:eastAsia="it-IT"/>
        </w:rPr>
        <w:t xml:space="preserve">           </w:t>
      </w:r>
      <w:r w:rsidRPr="001C5221">
        <w:rPr>
          <w:rFonts w:ascii="myFirstFont" w:eastAsia="Times New Roman" w:hAnsi="myFirstFont" w:cs="Times New Roman"/>
          <w:b/>
          <w:bCs/>
          <w:color w:val="333333"/>
          <w:sz w:val="40"/>
          <w:szCs w:val="40"/>
          <w:lang w:eastAsia="it-IT"/>
        </w:rPr>
        <w:t>3 ottobre 2019</w:t>
      </w:r>
    </w:p>
    <w:p w:rsidR="001C5221" w:rsidRPr="001C5221" w:rsidRDefault="001C5221" w:rsidP="001C5221">
      <w:pPr>
        <w:shd w:val="clear" w:color="auto" w:fill="FFFFFF"/>
        <w:spacing w:before="230" w:after="115" w:line="240" w:lineRule="auto"/>
        <w:outlineLvl w:val="1"/>
        <w:rPr>
          <w:rFonts w:ascii="myFirstFont" w:eastAsia="Times New Roman" w:hAnsi="myFirstFont" w:cs="Times New Roman"/>
          <w:b/>
          <w:bCs/>
          <w:color w:val="333333"/>
          <w:sz w:val="40"/>
          <w:szCs w:val="40"/>
          <w:lang w:eastAsia="it-IT"/>
        </w:rPr>
      </w:pPr>
    </w:p>
    <w:p w:rsidR="001C5221" w:rsidRPr="006A4270" w:rsidRDefault="001C5221" w:rsidP="001C5221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9 IMMOBILI RESIDENZIALI - 3 ottobre 2019</w:t>
      </w:r>
    </w:p>
    <w:p w:rsidR="001C5221" w:rsidRPr="006A4270" w:rsidRDefault="001C5221" w:rsidP="001C5221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 14    immobili  GIUGNO 2019</w:t>
      </w:r>
    </w:p>
    <w:p w:rsidR="001C5221" w:rsidRPr="006A4270" w:rsidRDefault="001C5221" w:rsidP="001C5221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21 IMMOBILI RESIDENZIALI -16/17 Gennaio 2020</w:t>
      </w:r>
    </w:p>
    <w:p w:rsidR="001C5221" w:rsidRPr="006A4270" w:rsidRDefault="001C5221" w:rsidP="001C5221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20 IMMOBILI RESIDENZIALI, 12-13 MARZO 2020</w:t>
      </w:r>
    </w:p>
    <w:p w:rsidR="001C5221" w:rsidRPr="006A4270" w:rsidRDefault="001C5221" w:rsidP="001C5221">
      <w:pPr>
        <w:pStyle w:val="Titolo1"/>
        <w:shd w:val="clear" w:color="auto" w:fill="FFFFFF"/>
        <w:spacing w:before="0"/>
        <w:rPr>
          <w:rFonts w:ascii="Arial" w:hAnsi="Arial" w:cs="Arial"/>
          <w:b w:val="0"/>
          <w:bCs w:val="0"/>
          <w:color w:val="014482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 xml:space="preserve">41 immobili  </w:t>
      </w:r>
      <w:r w:rsidRPr="006A4270">
        <w:rPr>
          <w:rFonts w:ascii="Arial" w:hAnsi="Arial" w:cs="Arial"/>
          <w:b w:val="0"/>
          <w:bCs w:val="0"/>
          <w:color w:val="014482"/>
          <w:sz w:val="40"/>
          <w:szCs w:val="40"/>
        </w:rPr>
        <w:t>giugno 2020</w:t>
      </w:r>
    </w:p>
    <w:p w:rsidR="001C5221" w:rsidRPr="006A4270" w:rsidRDefault="001C5221" w:rsidP="001C5221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18 IMMOBILI RESIDENZIALI 28-29 settembre 2020</w:t>
      </w:r>
    </w:p>
    <w:p w:rsidR="001C5221" w:rsidRPr="006A4270" w:rsidRDefault="001C5221" w:rsidP="001C5221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 4 IMMOBILI RESIDENZIALI</w:t>
      </w:r>
      <w:r w:rsidR="001D329F" w:rsidRPr="006A4270">
        <w:rPr>
          <w:rFonts w:ascii="myFirstFont" w:hAnsi="myFirstFont"/>
          <w:color w:val="333333"/>
          <w:sz w:val="40"/>
          <w:szCs w:val="40"/>
        </w:rPr>
        <w:t xml:space="preserve">      san saba villini </w:t>
      </w:r>
    </w:p>
    <w:p w:rsidR="001D329F" w:rsidRPr="006A4270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61 IMMOBILI RESIDENZIALI   2020</w:t>
      </w:r>
    </w:p>
    <w:p w:rsidR="001D329F" w:rsidRPr="006A4270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16 IMMOBILI RESIDENZIALI   2020</w:t>
      </w:r>
    </w:p>
    <w:p w:rsidR="001D329F" w:rsidRPr="006A4270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 xml:space="preserve">2 IMMOBILI RESIDENZIALI (Villini)  2021 </w:t>
      </w:r>
    </w:p>
    <w:p w:rsidR="001D329F" w:rsidRPr="006A4270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18 IMMOBILI RESIDENZIALI DAL 17 AL 19 MARZO 2021</w:t>
      </w:r>
    </w:p>
    <w:p w:rsidR="001D329F" w:rsidRPr="006A4270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N.18 IMMOBILI RESIDENZIALI   2021</w:t>
      </w:r>
    </w:p>
    <w:p w:rsidR="001D329F" w:rsidRPr="006A4270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N. 21 IMMOBILI RESIDENZIALI  2021</w:t>
      </w:r>
    </w:p>
    <w:p w:rsidR="001D329F" w:rsidRPr="006A4270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N. 11 IMMOBILI NON RESIDENZIALI  2021</w:t>
      </w:r>
    </w:p>
    <w:p w:rsidR="001D329F" w:rsidRPr="006A4270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N. 22 IMMOBILI RESIDENZIALI  2021</w:t>
      </w:r>
    </w:p>
    <w:p w:rsidR="001D329F" w:rsidRPr="006A4270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3 IMMOBILI RESIDENZIALI  2021</w:t>
      </w:r>
    </w:p>
    <w:p w:rsidR="001D329F" w:rsidRPr="006A4270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lastRenderedPageBreak/>
        <w:t>14 IMMOBILI RESIDENZIALI DAL 5 AL 6 LUGLIO 2021</w:t>
      </w:r>
    </w:p>
    <w:p w:rsidR="001D329F" w:rsidRPr="006A4270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 xml:space="preserve">21 IMMOBILI RESIDENZIALI  2021 </w:t>
      </w:r>
    </w:p>
    <w:p w:rsidR="001D329F" w:rsidRPr="006A4270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12 IMMOBILI NON RESIDENZIALI  2021</w:t>
      </w:r>
    </w:p>
    <w:p w:rsidR="001D329F" w:rsidRPr="006A4270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14 IMMOBILI RESIDENZIALI Dal 26 al 28 gennaio 2022</w:t>
      </w:r>
    </w:p>
    <w:p w:rsidR="001D329F" w:rsidRPr="006A4270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 1 IMMOBILE RESIDENZIALE (Villino) 2022</w:t>
      </w:r>
    </w:p>
    <w:p w:rsidR="001D329F" w:rsidRPr="006A4270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11 IMMOBILI RESIDENZIALI  2022</w:t>
      </w:r>
    </w:p>
    <w:p w:rsidR="001D329F" w:rsidRPr="006A4270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1 IMMOBILE RESIDENZIALE ( VILLINO) 2022</w:t>
      </w:r>
    </w:p>
    <w:p w:rsidR="001D329F" w:rsidRPr="006A4270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12 IMMOBILI RESIDENZIALI  2022</w:t>
      </w:r>
    </w:p>
    <w:p w:rsidR="001D329F" w:rsidRPr="006A4270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13 IMMOBILI RESIDENZIALI DAL 19 AL 20 APRILE 2023</w:t>
      </w:r>
    </w:p>
    <w:p w:rsidR="009217E7" w:rsidRPr="006A4270" w:rsidRDefault="009217E7" w:rsidP="009217E7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13 IMMOBILI RESIDENZIALI 7 e 10 luglio 2023</w:t>
      </w:r>
    </w:p>
    <w:p w:rsidR="009217E7" w:rsidRPr="006A4270" w:rsidRDefault="009217E7" w:rsidP="009217E7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12 IMMOBILI RESIDENZIALI   2022</w:t>
      </w:r>
    </w:p>
    <w:p w:rsidR="009217E7" w:rsidRPr="006A4270" w:rsidRDefault="009217E7" w:rsidP="009217E7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12 IMMOBILI RESIDENZIALI  2023</w:t>
      </w:r>
    </w:p>
    <w:p w:rsidR="009217E7" w:rsidRPr="006A4270" w:rsidRDefault="009217E7" w:rsidP="009217E7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20 IMMOBILI RESIDENZIALI  2023</w:t>
      </w:r>
    </w:p>
    <w:p w:rsidR="009217E7" w:rsidRPr="006A4270" w:rsidRDefault="009217E7" w:rsidP="009217E7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17 IMMOBILI RESIDENZIALI DAL 25 AL 26 GENNAIO 2024</w:t>
      </w:r>
    </w:p>
    <w:p w:rsidR="009217E7" w:rsidRPr="006A4270" w:rsidRDefault="009217E7" w:rsidP="009217E7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</w:p>
    <w:p w:rsidR="009217E7" w:rsidRPr="006A4270" w:rsidRDefault="009217E7" w:rsidP="009217E7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16 IMMOBILI RESIDENZIALI  2024</w:t>
      </w:r>
    </w:p>
    <w:p w:rsidR="009217E7" w:rsidRPr="006A4270" w:rsidRDefault="009217E7" w:rsidP="009217E7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17 IMMOBILI RESIDENZIALI DAL 18 AL 19 GIUGNO 2024</w:t>
      </w:r>
    </w:p>
    <w:p w:rsidR="009217E7" w:rsidRPr="006A4270" w:rsidRDefault="009217E7" w:rsidP="009217E7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</w:p>
    <w:p w:rsidR="009217E7" w:rsidRPr="006A4270" w:rsidRDefault="009217E7" w:rsidP="009217E7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12 IMMOBILI RESIDENZIALI  2024</w:t>
      </w:r>
    </w:p>
    <w:p w:rsidR="009217E7" w:rsidRPr="006A4270" w:rsidRDefault="009217E7" w:rsidP="009217E7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18 IMMOBILI RESIDENZIALI  2025</w:t>
      </w:r>
    </w:p>
    <w:p w:rsidR="009217E7" w:rsidRPr="006A4270" w:rsidRDefault="009217E7" w:rsidP="009217E7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8 IMMOBILI RESIDENZIALI DEL 29 MAGGIO 2025</w:t>
      </w:r>
    </w:p>
    <w:p w:rsidR="009217E7" w:rsidRPr="006A4270" w:rsidRDefault="009217E7" w:rsidP="009217E7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 xml:space="preserve">43 IMMOBILI RESIDENZIALI - 11-12 giugno  2025 </w:t>
      </w:r>
    </w:p>
    <w:p w:rsidR="009217E7" w:rsidRPr="006A4270" w:rsidRDefault="009217E7" w:rsidP="009217E7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14 IMMOBILI RESIDENZIALI DAL 19 AL 20 LUGLIO 2022</w:t>
      </w:r>
    </w:p>
    <w:p w:rsidR="009217E7" w:rsidRPr="006A4270" w:rsidRDefault="009217E7" w:rsidP="009217E7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N.5 IMMOBILI RESIDENZIALI  2025</w:t>
      </w:r>
    </w:p>
    <w:p w:rsidR="006A4270" w:rsidRPr="006A4270" w:rsidRDefault="006A4270" w:rsidP="006A4270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6 IMMOBILI RESIDENZIALI DEL 13 OTTOBRE 2025</w:t>
      </w:r>
    </w:p>
    <w:p w:rsidR="006A4270" w:rsidRPr="006A4270" w:rsidRDefault="006A4270" w:rsidP="006A4270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12 IMMOBILI RESIDENZIALI  2025</w:t>
      </w:r>
    </w:p>
    <w:p w:rsidR="006A4270" w:rsidRPr="006A4270" w:rsidRDefault="006A4270" w:rsidP="006A4270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6 IMMOBILI RESIDENZIALI  2025</w:t>
      </w:r>
    </w:p>
    <w:p w:rsidR="006A4270" w:rsidRPr="006A4270" w:rsidRDefault="006A4270" w:rsidP="006A4270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16 IMMOBILI RESIDENZIALI 2026</w:t>
      </w:r>
    </w:p>
    <w:p w:rsidR="006A4270" w:rsidRPr="006A4270" w:rsidRDefault="006A4270" w:rsidP="006A4270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  <w:r w:rsidRPr="006A4270">
        <w:rPr>
          <w:rFonts w:ascii="myFirstFont" w:hAnsi="myFirstFont"/>
          <w:color w:val="333333"/>
          <w:sz w:val="40"/>
          <w:szCs w:val="40"/>
        </w:rPr>
        <w:t>35 IMMOBILI RESIDENZIALI 2026 1 aprile</w:t>
      </w:r>
    </w:p>
    <w:p w:rsidR="006A4270" w:rsidRPr="006A4270" w:rsidRDefault="006A4270" w:rsidP="006A4270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40"/>
          <w:szCs w:val="40"/>
        </w:rPr>
      </w:pPr>
    </w:p>
    <w:p w:rsidR="006A4270" w:rsidRDefault="006A4270" w:rsidP="006A4270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1"/>
          <w:szCs w:val="21"/>
        </w:rPr>
      </w:pPr>
    </w:p>
    <w:p w:rsidR="006A4270" w:rsidRDefault="006A4270" w:rsidP="006A4270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1"/>
          <w:szCs w:val="21"/>
        </w:rPr>
      </w:pPr>
    </w:p>
    <w:p w:rsidR="006A4270" w:rsidRDefault="006A4270" w:rsidP="006A4270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1"/>
          <w:szCs w:val="21"/>
        </w:rPr>
      </w:pPr>
    </w:p>
    <w:p w:rsidR="006A4270" w:rsidRDefault="006A4270" w:rsidP="006A4270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1"/>
          <w:szCs w:val="21"/>
        </w:rPr>
      </w:pPr>
    </w:p>
    <w:p w:rsidR="009217E7" w:rsidRDefault="009217E7" w:rsidP="009217E7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1"/>
          <w:szCs w:val="21"/>
        </w:rPr>
      </w:pPr>
    </w:p>
    <w:p w:rsidR="009217E7" w:rsidRDefault="009217E7" w:rsidP="009217E7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1"/>
          <w:szCs w:val="21"/>
        </w:rPr>
      </w:pPr>
    </w:p>
    <w:p w:rsidR="009217E7" w:rsidRDefault="009217E7" w:rsidP="009217E7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1"/>
          <w:szCs w:val="21"/>
        </w:rPr>
      </w:pPr>
    </w:p>
    <w:p w:rsidR="009217E7" w:rsidRDefault="009217E7" w:rsidP="009217E7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1"/>
          <w:szCs w:val="21"/>
        </w:rPr>
      </w:pPr>
    </w:p>
    <w:p w:rsidR="009217E7" w:rsidRDefault="009217E7" w:rsidP="009217E7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1"/>
          <w:szCs w:val="21"/>
        </w:rPr>
      </w:pPr>
    </w:p>
    <w:p w:rsidR="009217E7" w:rsidRDefault="009217E7" w:rsidP="009217E7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1"/>
          <w:szCs w:val="21"/>
        </w:rPr>
      </w:pPr>
    </w:p>
    <w:p w:rsidR="009217E7" w:rsidRDefault="009217E7" w:rsidP="009217E7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1"/>
          <w:szCs w:val="21"/>
        </w:rPr>
      </w:pPr>
    </w:p>
    <w:p w:rsidR="009217E7" w:rsidRDefault="009217E7" w:rsidP="009217E7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1"/>
          <w:szCs w:val="21"/>
        </w:rPr>
      </w:pPr>
    </w:p>
    <w:p w:rsidR="009217E7" w:rsidRDefault="009217E7" w:rsidP="009217E7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1"/>
          <w:szCs w:val="21"/>
        </w:rPr>
      </w:pPr>
    </w:p>
    <w:p w:rsidR="009217E7" w:rsidRDefault="009217E7" w:rsidP="009217E7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1"/>
          <w:szCs w:val="21"/>
        </w:rPr>
      </w:pPr>
    </w:p>
    <w:p w:rsidR="001D329F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1"/>
          <w:szCs w:val="21"/>
        </w:rPr>
      </w:pPr>
    </w:p>
    <w:p w:rsidR="001D329F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1"/>
          <w:szCs w:val="21"/>
        </w:rPr>
      </w:pPr>
    </w:p>
    <w:p w:rsidR="001D329F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1"/>
          <w:szCs w:val="21"/>
        </w:rPr>
      </w:pPr>
    </w:p>
    <w:p w:rsidR="001D329F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1"/>
          <w:szCs w:val="21"/>
        </w:rPr>
      </w:pPr>
    </w:p>
    <w:p w:rsidR="001D329F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1"/>
          <w:szCs w:val="21"/>
        </w:rPr>
      </w:pPr>
    </w:p>
    <w:p w:rsidR="001D329F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1"/>
          <w:szCs w:val="21"/>
        </w:rPr>
      </w:pPr>
    </w:p>
    <w:p w:rsidR="001D329F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1"/>
          <w:szCs w:val="21"/>
        </w:rPr>
      </w:pPr>
    </w:p>
    <w:p w:rsidR="001D329F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1"/>
          <w:szCs w:val="21"/>
        </w:rPr>
      </w:pPr>
    </w:p>
    <w:p w:rsidR="001D329F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1"/>
          <w:szCs w:val="21"/>
        </w:rPr>
      </w:pPr>
    </w:p>
    <w:p w:rsidR="001D329F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1"/>
          <w:szCs w:val="21"/>
        </w:rPr>
      </w:pPr>
    </w:p>
    <w:p w:rsidR="001D329F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1"/>
          <w:szCs w:val="21"/>
        </w:rPr>
      </w:pPr>
    </w:p>
    <w:p w:rsidR="001D329F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1"/>
          <w:szCs w:val="21"/>
        </w:rPr>
      </w:pPr>
    </w:p>
    <w:p w:rsidR="001D329F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1"/>
          <w:szCs w:val="21"/>
        </w:rPr>
      </w:pPr>
    </w:p>
    <w:p w:rsidR="001D329F" w:rsidRDefault="001D329F" w:rsidP="001D329F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1"/>
          <w:szCs w:val="21"/>
        </w:rPr>
      </w:pPr>
    </w:p>
    <w:p w:rsidR="001D329F" w:rsidRDefault="001D329F" w:rsidP="001C5221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1"/>
          <w:szCs w:val="21"/>
        </w:rPr>
      </w:pPr>
      <w:r>
        <w:rPr>
          <w:rFonts w:ascii="myFirstFont" w:hAnsi="myFirstFont"/>
          <w:color w:val="333333"/>
          <w:sz w:val="21"/>
          <w:szCs w:val="21"/>
        </w:rPr>
        <w:t xml:space="preserve"> </w:t>
      </w:r>
    </w:p>
    <w:p w:rsidR="001C5221" w:rsidRDefault="001C5221" w:rsidP="001C5221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1"/>
          <w:szCs w:val="21"/>
        </w:rPr>
      </w:pPr>
    </w:p>
    <w:p w:rsidR="001C5221" w:rsidRPr="001C5221" w:rsidRDefault="001C5221" w:rsidP="001C5221">
      <w:pPr>
        <w:pStyle w:val="Titolo2"/>
        <w:shd w:val="clear" w:color="auto" w:fill="FFFFFF"/>
        <w:spacing w:before="230" w:beforeAutospacing="0" w:after="115" w:afterAutospacing="0"/>
        <w:rPr>
          <w:rFonts w:ascii="myFirstFont" w:hAnsi="myFirstFont"/>
          <w:color w:val="333333"/>
          <w:sz w:val="28"/>
          <w:szCs w:val="28"/>
        </w:rPr>
      </w:pPr>
    </w:p>
    <w:p w:rsidR="001168F9" w:rsidRDefault="001168F9"/>
    <w:sectPr w:rsidR="001168F9" w:rsidSect="001168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834" w:rsidRDefault="008E0834" w:rsidP="00065EB4">
      <w:pPr>
        <w:spacing w:after="0" w:line="240" w:lineRule="auto"/>
      </w:pPr>
      <w:r>
        <w:separator/>
      </w:r>
    </w:p>
  </w:endnote>
  <w:endnote w:type="continuationSeparator" w:id="1">
    <w:p w:rsidR="008E0834" w:rsidRDefault="008E0834" w:rsidP="0006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First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EB4" w:rsidRDefault="00065EB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EB4" w:rsidRDefault="00065EB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EB4" w:rsidRDefault="00065EB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834" w:rsidRDefault="008E0834" w:rsidP="00065EB4">
      <w:pPr>
        <w:spacing w:after="0" w:line="240" w:lineRule="auto"/>
      </w:pPr>
      <w:r>
        <w:separator/>
      </w:r>
    </w:p>
  </w:footnote>
  <w:footnote w:type="continuationSeparator" w:id="1">
    <w:p w:rsidR="008E0834" w:rsidRDefault="008E0834" w:rsidP="00065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EB4" w:rsidRDefault="00065EB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EB4" w:rsidRPr="00065EB4" w:rsidRDefault="00065EB4">
    <w:pPr>
      <w:pStyle w:val="Intestazione"/>
      <w:rPr>
        <w:b/>
        <w:sz w:val="44"/>
        <w:szCs w:val="44"/>
      </w:rPr>
    </w:pPr>
    <w:r w:rsidRPr="00065EB4">
      <w:rPr>
        <w:b/>
        <w:sz w:val="44"/>
        <w:szCs w:val="44"/>
      </w:rPr>
      <w:t xml:space="preserve">Aste </w:t>
    </w:r>
    <w:r>
      <w:rPr>
        <w:b/>
        <w:sz w:val="44"/>
        <w:szCs w:val="44"/>
      </w:rPr>
      <w:t>A</w:t>
    </w:r>
    <w:r w:rsidRPr="00065EB4">
      <w:rPr>
        <w:b/>
        <w:sz w:val="44"/>
        <w:szCs w:val="44"/>
      </w:rPr>
      <w:t>ter</w:t>
    </w:r>
    <w:r>
      <w:rPr>
        <w:b/>
        <w:sz w:val="44"/>
        <w:szCs w:val="44"/>
      </w:rPr>
      <w:t xml:space="preserve"> Roma </w:t>
    </w:r>
    <w:r w:rsidRPr="00065EB4">
      <w:rPr>
        <w:b/>
        <w:sz w:val="44"/>
        <w:szCs w:val="44"/>
      </w:rPr>
      <w:t xml:space="preserve"> dal 3/10/2019 al 1/4/2026</w:t>
    </w:r>
    <w:r w:rsidR="009B735F">
      <w:rPr>
        <w:b/>
        <w:sz w:val="44"/>
        <w:szCs w:val="44"/>
      </w:rPr>
      <w:t xml:space="preserve">  </w:t>
    </w:r>
    <w:r w:rsidR="009B735F" w:rsidRPr="009B735F">
      <w:rPr>
        <w:b/>
        <w:color w:val="FF0000"/>
        <w:sz w:val="44"/>
        <w:szCs w:val="44"/>
      </w:rPr>
      <w:t>tot. 681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EB4" w:rsidRDefault="00065EB4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5221"/>
    <w:rsid w:val="00065EB4"/>
    <w:rsid w:val="001168F9"/>
    <w:rsid w:val="001C5221"/>
    <w:rsid w:val="001D329F"/>
    <w:rsid w:val="006A4270"/>
    <w:rsid w:val="008E0834"/>
    <w:rsid w:val="009217E7"/>
    <w:rsid w:val="009B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68F9"/>
  </w:style>
  <w:style w:type="paragraph" w:styleId="Titolo1">
    <w:name w:val="heading 1"/>
    <w:basedOn w:val="Normale"/>
    <w:next w:val="Normale"/>
    <w:link w:val="Titolo1Carattere"/>
    <w:uiPriority w:val="9"/>
    <w:qFormat/>
    <w:rsid w:val="001C5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1C52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C522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C5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65E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65EB4"/>
  </w:style>
  <w:style w:type="paragraph" w:styleId="Pidipagina">
    <w:name w:val="footer"/>
    <w:basedOn w:val="Normale"/>
    <w:link w:val="PidipaginaCarattere"/>
    <w:uiPriority w:val="99"/>
    <w:semiHidden/>
    <w:unhideWhenUsed/>
    <w:rsid w:val="00065E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65E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Spaziani</dc:creator>
  <cp:lastModifiedBy>Carla Spaziani</cp:lastModifiedBy>
  <cp:revision>2</cp:revision>
  <cp:lastPrinted>2026-07-08T14:37:00Z</cp:lastPrinted>
  <dcterms:created xsi:type="dcterms:W3CDTF">2026-07-08T15:53:00Z</dcterms:created>
  <dcterms:modified xsi:type="dcterms:W3CDTF">2026-07-08T15:53:00Z</dcterms:modified>
</cp:coreProperties>
</file>